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D0" w:rsidRDefault="005B22CA">
      <w:r>
        <w:rPr>
          <w:noProof/>
          <w:sz w:val="20"/>
        </w:rPr>
        <w:pict>
          <v:group id="_x0000_s1163" style="position:absolute;margin-left:17.85pt;margin-top:-5.6pt;width:430.85pt;height:235.3pt;z-index:3" coordorigin="1257,1765" coordsize="8617,4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1257;top:1765;width:8617;height:4706;mso-position-horizontal:absolute;mso-position-horizontal-relative:text;mso-position-vertical:absolute;mso-position-vertical-relative:text" o:allowincell="f" filled="f" strokecolor="gray" strokeweight=".5pt">
              <v:stroke dashstyle="1 1" endcap="round"/>
              <v:textbox style="mso-next-textbox:#_x0000_s1033">
                <w:txbxContent>
                  <w:p w:rsidR="00037BD0" w:rsidRDefault="00037BD0">
                    <w:pPr>
                      <w:pStyle w:val="Kop9"/>
                      <w:tabs>
                        <w:tab w:val="left" w:pos="360"/>
                      </w:tabs>
                      <w:rPr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036" type="#_x0000_t202" style="position:absolute;left:2700;top:5062;width:5760;height:1010;mso-position-horizontal:absolute;mso-position-horizontal-relative:text;mso-position-vertical:absolute;mso-position-vertical-relative:text" o:allowincell="f" filled="f" stroked="f">
              <v:textbox style="mso-next-textbox:#_x0000_s1036">
                <w:txbxContent>
                  <w:p w:rsidR="00037BD0" w:rsidRDefault="00FA6433">
                    <w:pPr>
                      <w:pStyle w:val="Kop6"/>
                      <w:jc w:val="both"/>
                      <w:rPr>
                        <w:rFonts w:ascii="Futura Md BT" w:hAnsi="Futura Md BT"/>
                        <w:sz w:val="48"/>
                        <w:lang w:val="en-GB"/>
                      </w:rPr>
                    </w:pPr>
                    <w:r>
                      <w:rPr>
                        <w:rFonts w:ascii="Futura Md BT" w:hAnsi="Futura Md BT"/>
                        <w:sz w:val="48"/>
                        <w:lang w:val="en-GB"/>
                      </w:rPr>
                      <w:t>5  BALLS  PER  GAME</w:t>
                    </w:r>
                  </w:p>
                  <w:p w:rsidR="00EF0530" w:rsidRPr="00EF0530" w:rsidRDefault="00EF0530" w:rsidP="00EF0530">
                    <w:pPr>
                      <w:jc w:val="center"/>
                      <w:rPr>
                        <w:rFonts w:ascii="Futura Md BT" w:hAnsi="Futura Md BT"/>
                        <w:lang w:val="en-GB"/>
                      </w:rPr>
                    </w:pPr>
                    <w:r w:rsidRPr="00EF0530">
                      <w:rPr>
                        <w:rFonts w:ascii="Futura Md BT" w:hAnsi="Futura Md BT"/>
                        <w:lang w:val="en-GB"/>
                      </w:rPr>
                      <w:t>MINIMUM</w:t>
                    </w:r>
                  </w:p>
                </w:txbxContent>
              </v:textbox>
            </v:shape>
            <v:shape id="_x0000_s1037" type="#_x0000_t202" style="position:absolute;left:1980;top:3037;width:6660;height:2025;mso-position-horizontal:absolute;mso-position-horizontal-relative:text;mso-position-vertical:absolute;mso-position-vertical-relative:text" o:allowincell="f" filled="f" stroked="f">
              <v:textbox style="mso-next-textbox:#_x0000_s1037">
                <w:txbxContent>
                  <w:p w:rsidR="00037BD0" w:rsidRDefault="00FA6433">
                    <w:pPr>
                      <w:pStyle w:val="Kop6"/>
                      <w:spacing w:before="80"/>
                      <w:jc w:val="center"/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</w:pPr>
                    <w:r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>SCOR</w:t>
                    </w:r>
                    <w:r w:rsidR="00EF0530"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>ING</w:t>
                    </w:r>
                    <w:r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 xml:space="preserve">  </w:t>
                    </w:r>
                    <w:r w:rsidR="00EF0530"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>40</w:t>
                    </w:r>
                    <w:r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>00  POINTS</w:t>
                    </w:r>
                    <w:r w:rsidR="00EF0530"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 xml:space="preserve">  ADDS  1  BALL</w:t>
                    </w:r>
                  </w:p>
                  <w:p w:rsidR="00EF0530" w:rsidRDefault="00EF0530" w:rsidP="00EF0530">
                    <w:pPr>
                      <w:pStyle w:val="Kop6"/>
                      <w:spacing w:before="200"/>
                      <w:jc w:val="center"/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</w:pPr>
                    <w:r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 xml:space="preserve">SCORING  </w:t>
                    </w:r>
                    <w:r w:rsidR="00FF12D5"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>6</w:t>
                    </w:r>
                    <w:r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>000  POINTS  ADDS  1  BALL</w:t>
                    </w:r>
                  </w:p>
                  <w:p w:rsidR="00EF0530" w:rsidRDefault="00EF0530" w:rsidP="00EF0530">
                    <w:pPr>
                      <w:pStyle w:val="Kop6"/>
                      <w:spacing w:before="200"/>
                      <w:jc w:val="center"/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</w:pPr>
                  </w:p>
                  <w:p w:rsidR="00EF0530" w:rsidRPr="00EF0530" w:rsidRDefault="00EF0530" w:rsidP="00EF0530">
                    <w:pPr>
                      <w:pStyle w:val="Kop6"/>
                      <w:spacing w:before="200"/>
                      <w:jc w:val="center"/>
                      <w:rPr>
                        <w:rFonts w:ascii="Futura Md BT" w:hAnsi="Futura Md BT"/>
                        <w:b w:val="0"/>
                        <w:sz w:val="26"/>
                        <w:szCs w:val="26"/>
                        <w:lang w:val="en-GB"/>
                      </w:rPr>
                    </w:pPr>
                    <w:r w:rsidRPr="00EF0530">
                      <w:rPr>
                        <w:rFonts w:ascii="Futura Md BT" w:hAnsi="Futura Md BT"/>
                        <w:b w:val="0"/>
                        <w:sz w:val="26"/>
                        <w:szCs w:val="26"/>
                        <w:lang w:val="en-GB"/>
                      </w:rPr>
                      <w:t>TILT  PENALTY  BALL  IN  PLAY</w:t>
                    </w:r>
                  </w:p>
                </w:txbxContent>
              </v:textbox>
            </v:shape>
            <v:shape id="_x0000_s1039" type="#_x0000_t202" style="position:absolute;left:8100;top:6097;width:1080;height:360;mso-position-horizontal:absolute;mso-position-horizontal-relative:text;mso-position-vertical:absolute;mso-position-vertical-relative:text" o:allowincell="f" filled="f" stroked="f">
              <v:textbox style="mso-next-textbox:#_x0000_s1039">
                <w:txbxContent>
                  <w:p w:rsidR="00037BD0" w:rsidRDefault="00EF0530">
                    <w:pPr>
                      <w:pStyle w:val="Kop6"/>
                      <w:jc w:val="right"/>
                      <w:rPr>
                        <w:rFonts w:ascii="Helvetica" w:hAnsi="Helvetica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Helvetica" w:hAnsi="Helvetica"/>
                        <w:b w:val="0"/>
                        <w:sz w:val="16"/>
                        <w:lang w:val="en-GB"/>
                      </w:rPr>
                      <w:t>340</w:t>
                    </w:r>
                    <w:r w:rsidR="00FA6433">
                      <w:rPr>
                        <w:rFonts w:ascii="Helvetica" w:hAnsi="Helvetica"/>
                        <w:b w:val="0"/>
                        <w:sz w:val="16"/>
                        <w:lang w:val="en-GB"/>
                      </w:rPr>
                      <w:t>-1</w:t>
                    </w:r>
                  </w:p>
                </w:txbxContent>
              </v:textbox>
            </v:shape>
            <v:shape id="_x0000_s1059" type="#_x0000_t202" style="position:absolute;left:3960;top:1945;width:3240;height:720;mso-position-horizontal:absolute;mso-position-horizontal-relative:text;mso-position-vertical:absolute;mso-position-vertical-relative:text" o:allowincell="f" filled="f" stroked="f">
              <v:textbox style="mso-next-textbox:#_x0000_s1059">
                <w:txbxContent>
                  <w:p w:rsidR="00037BD0" w:rsidRDefault="00EF0530">
                    <w:pPr>
                      <w:spacing w:line="460" w:lineRule="exact"/>
                      <w:jc w:val="center"/>
                      <w:rPr>
                        <w:rFonts w:ascii="Futura ExtraBold" w:hAnsi="Futura ExtraBold"/>
                        <w:b/>
                        <w:sz w:val="36"/>
                        <w:u w:val="thick"/>
                      </w:rPr>
                    </w:pPr>
                    <w:r>
                      <w:rPr>
                        <w:rFonts w:ascii="Futura ExtraBold" w:hAnsi="Futura ExtraBold"/>
                        <w:b/>
                        <w:sz w:val="36"/>
                        <w:u w:val="thick"/>
                      </w:rPr>
                      <w:t>SMARTY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shape id="_x0000_s1048" type="#_x0000_t202" style="position:absolute;margin-left:45pt;margin-top:13.2pt;width:108pt;height:36pt;z-index:1;mso-position-horizontal:absolute;mso-position-horizontal-relative:text;mso-position-vertical:absolute;mso-position-vertical-relative:text" o:allowincell="f" filled="f" stroked="f">
            <v:textbox style="mso-next-textbox:#_x0000_s1048">
              <w:txbxContent>
                <w:p w:rsidR="00037BD0" w:rsidRDefault="00037BD0">
                  <w:pPr>
                    <w:jc w:val="center"/>
                    <w:rPr>
                      <w:rFonts w:ascii="HelveticaNeue LT 55 Roman" w:hAnsi="HelveticaNeue LT 55 Roman"/>
                      <w:sz w:val="22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9" type="#_x0000_t202" style="position:absolute;margin-left:315pt;margin-top:12.6pt;width:108pt;height:45pt;z-index:2;mso-position-horizontal:absolute;mso-position-horizontal-relative:text;mso-position-vertical:absolute;mso-position-vertical-relative:text" o:allowincell="f" filled="f" stroked="f">
            <v:textbox style="mso-next-textbox:#_x0000_s1049">
              <w:txbxContent>
                <w:p w:rsidR="00037BD0" w:rsidRDefault="00037BD0">
                  <w:pPr>
                    <w:pStyle w:val="Plattetekst"/>
                    <w:rPr>
                      <w:rFonts w:ascii="HelveticaNeue LT 55 Roman" w:hAnsi="HelveticaNeue LT 55 Roman"/>
                      <w:b w:val="0"/>
                      <w:sz w:val="22"/>
                    </w:rPr>
                  </w:pPr>
                </w:p>
              </w:txbxContent>
            </v:textbox>
          </v:shape>
        </w:pict>
      </w:r>
    </w:p>
    <w:p w:rsidR="00037BD0" w:rsidRDefault="00037BD0"/>
    <w:p w:rsidR="00037BD0" w:rsidRDefault="00037BD0"/>
    <w:p w:rsidR="00037BD0" w:rsidRDefault="00037BD0"/>
    <w:p w:rsidR="00037BD0" w:rsidRDefault="00037BD0"/>
    <w:p w:rsidR="00037BD0" w:rsidRDefault="00037BD0"/>
    <w:p w:rsidR="00037BD0" w:rsidRDefault="00037BD0"/>
    <w:p w:rsidR="00037BD0" w:rsidRDefault="00037BD0"/>
    <w:p w:rsidR="00037BD0" w:rsidRDefault="00037BD0"/>
    <w:p w:rsidR="00037BD0" w:rsidRDefault="00037BD0"/>
    <w:p w:rsidR="00037BD0" w:rsidRDefault="00037BD0"/>
    <w:p w:rsidR="00037BD0" w:rsidRDefault="00037BD0"/>
    <w:p w:rsidR="00037BD0" w:rsidRDefault="00037BD0"/>
    <w:p w:rsidR="00037BD0" w:rsidRDefault="00037BD0"/>
    <w:p w:rsidR="00037BD0" w:rsidRDefault="00037BD0"/>
    <w:p w:rsidR="00037BD0" w:rsidRDefault="00037BD0"/>
    <w:p w:rsidR="00037BD0" w:rsidRDefault="005B22CA">
      <w:r>
        <w:rPr>
          <w:noProof/>
        </w:rPr>
        <w:pict>
          <v:group id="_x0000_s1164" style="position:absolute;margin-left:17.85pt;margin-top:8.9pt;width:430.85pt;height:235.3pt;z-index:5" coordorigin="1257,1765" coordsize="8617,4706">
            <v:shape id="_x0000_s1165" type="#_x0000_t202" style="position:absolute;left:1257;top:1765;width:8617;height:4706;mso-position-horizontal:absolute;mso-position-horizontal-relative:text;mso-position-vertical:absolute;mso-position-vertical-relative:text" o:allowincell="f" filled="f" strokecolor="gray" strokeweight=".5pt">
              <v:stroke dashstyle="1 1" endcap="round"/>
              <v:textbox style="mso-next-textbox:#_x0000_s1165">
                <w:txbxContent>
                  <w:p w:rsidR="00FF12D5" w:rsidRDefault="00FF12D5" w:rsidP="00FF12D5">
                    <w:pPr>
                      <w:pStyle w:val="Kop9"/>
                      <w:tabs>
                        <w:tab w:val="left" w:pos="360"/>
                      </w:tabs>
                      <w:rPr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66" type="#_x0000_t202" style="position:absolute;left:2700;top:5062;width:5760;height:1010;mso-position-horizontal:absolute;mso-position-horizontal-relative:text;mso-position-vertical:absolute;mso-position-vertical-relative:text" o:allowincell="f" filled="f" stroked="f">
              <v:textbox style="mso-next-textbox:#_x0000_s1166">
                <w:txbxContent>
                  <w:p w:rsidR="00FF12D5" w:rsidRDefault="00FF12D5" w:rsidP="00FF12D5">
                    <w:pPr>
                      <w:pStyle w:val="Kop6"/>
                      <w:jc w:val="both"/>
                      <w:rPr>
                        <w:rFonts w:ascii="Futura Md BT" w:hAnsi="Futura Md BT"/>
                        <w:sz w:val="48"/>
                        <w:lang w:val="en-GB"/>
                      </w:rPr>
                    </w:pPr>
                    <w:r>
                      <w:rPr>
                        <w:rFonts w:ascii="Futura Md BT" w:hAnsi="Futura Md BT"/>
                        <w:sz w:val="48"/>
                        <w:lang w:val="en-GB"/>
                      </w:rPr>
                      <w:t>3  BALLS  PER  GAME</w:t>
                    </w:r>
                  </w:p>
                  <w:p w:rsidR="00FF12D5" w:rsidRPr="00EF0530" w:rsidRDefault="00FF12D5" w:rsidP="00FF12D5">
                    <w:pPr>
                      <w:jc w:val="center"/>
                      <w:rPr>
                        <w:rFonts w:ascii="Futura Md BT" w:hAnsi="Futura Md BT"/>
                        <w:lang w:val="en-GB"/>
                      </w:rPr>
                    </w:pPr>
                    <w:r w:rsidRPr="00EF0530">
                      <w:rPr>
                        <w:rFonts w:ascii="Futura Md BT" w:hAnsi="Futura Md BT"/>
                        <w:lang w:val="en-GB"/>
                      </w:rPr>
                      <w:t>MINIMUM</w:t>
                    </w:r>
                  </w:p>
                </w:txbxContent>
              </v:textbox>
            </v:shape>
            <v:shape id="_x0000_s1167" type="#_x0000_t202" style="position:absolute;left:1980;top:3037;width:6660;height:2025;mso-position-horizontal:absolute;mso-position-horizontal-relative:text;mso-position-vertical:absolute;mso-position-vertical-relative:text" o:allowincell="f" filled="f" stroked="f">
              <v:textbox style="mso-next-textbox:#_x0000_s1167">
                <w:txbxContent>
                  <w:p w:rsidR="00FF12D5" w:rsidRDefault="00FF12D5" w:rsidP="00FF12D5">
                    <w:pPr>
                      <w:pStyle w:val="Kop6"/>
                      <w:spacing w:before="80"/>
                      <w:jc w:val="center"/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</w:pPr>
                    <w:r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>SCORING  3000  POINTS  ADDS  1  BALL</w:t>
                    </w:r>
                  </w:p>
                  <w:p w:rsidR="00FF12D5" w:rsidRDefault="00FF12D5" w:rsidP="00FF12D5">
                    <w:pPr>
                      <w:pStyle w:val="Kop6"/>
                      <w:spacing w:before="200"/>
                      <w:jc w:val="center"/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</w:pPr>
                    <w:r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>SCORING  5000  POINTS  ADDS  1  BALL</w:t>
                    </w:r>
                  </w:p>
                  <w:p w:rsidR="00FF12D5" w:rsidRDefault="00FF12D5" w:rsidP="00FF12D5">
                    <w:pPr>
                      <w:pStyle w:val="Kop6"/>
                      <w:spacing w:before="200"/>
                      <w:jc w:val="center"/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</w:pPr>
                  </w:p>
                  <w:p w:rsidR="00FF12D5" w:rsidRPr="00EF0530" w:rsidRDefault="00FF12D5" w:rsidP="00FF12D5">
                    <w:pPr>
                      <w:pStyle w:val="Kop6"/>
                      <w:spacing w:before="200"/>
                      <w:jc w:val="center"/>
                      <w:rPr>
                        <w:rFonts w:ascii="Futura Md BT" w:hAnsi="Futura Md BT"/>
                        <w:b w:val="0"/>
                        <w:sz w:val="26"/>
                        <w:szCs w:val="26"/>
                        <w:lang w:val="en-GB"/>
                      </w:rPr>
                    </w:pPr>
                    <w:r w:rsidRPr="00EF0530">
                      <w:rPr>
                        <w:rFonts w:ascii="Futura Md BT" w:hAnsi="Futura Md BT"/>
                        <w:b w:val="0"/>
                        <w:sz w:val="26"/>
                        <w:szCs w:val="26"/>
                        <w:lang w:val="en-GB"/>
                      </w:rPr>
                      <w:t>TILT  PENALTY  BALL  IN  PLAY</w:t>
                    </w:r>
                  </w:p>
                </w:txbxContent>
              </v:textbox>
            </v:shape>
            <v:shape id="_x0000_s1168" type="#_x0000_t202" style="position:absolute;left:8100;top:6097;width:1080;height:360;mso-position-horizontal:absolute;mso-position-horizontal-relative:text;mso-position-vertical:absolute;mso-position-vertical-relative:text" o:allowincell="f" filled="f" stroked="f">
              <v:textbox style="mso-next-textbox:#_x0000_s1168">
                <w:txbxContent>
                  <w:p w:rsidR="00FF12D5" w:rsidRDefault="00FF12D5" w:rsidP="00FF12D5">
                    <w:pPr>
                      <w:pStyle w:val="Kop6"/>
                      <w:jc w:val="right"/>
                      <w:rPr>
                        <w:rFonts w:ascii="Helvetica" w:hAnsi="Helvetica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Helvetica" w:hAnsi="Helvetica"/>
                        <w:b w:val="0"/>
                        <w:sz w:val="16"/>
                        <w:lang w:val="en-GB"/>
                      </w:rPr>
                      <w:t>340-1A</w:t>
                    </w:r>
                  </w:p>
                </w:txbxContent>
              </v:textbox>
            </v:shape>
            <v:shape id="_x0000_s1169" type="#_x0000_t202" style="position:absolute;left:3960;top:1945;width:3240;height:720;mso-position-horizontal:absolute;mso-position-horizontal-relative:text;mso-position-vertical:absolute;mso-position-vertical-relative:text" o:allowincell="f" filled="f" stroked="f">
              <v:textbox style="mso-next-textbox:#_x0000_s1169">
                <w:txbxContent>
                  <w:p w:rsidR="00FF12D5" w:rsidRDefault="00FF12D5" w:rsidP="00FF12D5">
                    <w:pPr>
                      <w:spacing w:line="460" w:lineRule="exact"/>
                      <w:jc w:val="center"/>
                      <w:rPr>
                        <w:rFonts w:ascii="Futura ExtraBold" w:hAnsi="Futura ExtraBold"/>
                        <w:b/>
                        <w:sz w:val="36"/>
                        <w:u w:val="thick"/>
                      </w:rPr>
                    </w:pPr>
                    <w:r>
                      <w:rPr>
                        <w:rFonts w:ascii="Futura ExtraBold" w:hAnsi="Futura ExtraBold"/>
                        <w:b/>
                        <w:sz w:val="36"/>
                        <w:u w:val="thick"/>
                      </w:rPr>
                      <w:t>SMARTY</w:t>
                    </w:r>
                  </w:p>
                </w:txbxContent>
              </v:textbox>
            </v:shape>
          </v:group>
        </w:pict>
      </w:r>
    </w:p>
    <w:p w:rsidR="00037BD0" w:rsidRDefault="00037BD0"/>
    <w:p w:rsidR="00037BD0" w:rsidRDefault="00037BD0"/>
    <w:p w:rsidR="00EF0530" w:rsidRDefault="00EF0530"/>
    <w:p w:rsidR="00EF0530" w:rsidRDefault="00EF0530"/>
    <w:p w:rsidR="00EF0530" w:rsidRDefault="00EF0530"/>
    <w:p w:rsidR="00EF0530" w:rsidRDefault="00EF0530"/>
    <w:p w:rsidR="00EF0530" w:rsidRDefault="00EF0530"/>
    <w:p w:rsidR="00EF0530" w:rsidRDefault="00EF0530"/>
    <w:p w:rsidR="00EF0530" w:rsidRDefault="00EF0530"/>
    <w:p w:rsidR="00EF0530" w:rsidRDefault="00EF0530"/>
    <w:p w:rsidR="00EF0530" w:rsidRDefault="00EF0530"/>
    <w:p w:rsidR="00EF0530" w:rsidRDefault="00EF0530"/>
    <w:p w:rsidR="00EF0530" w:rsidRDefault="00EF0530"/>
    <w:p w:rsidR="00EF0530" w:rsidRDefault="00EF0530"/>
    <w:p w:rsidR="00FF12D5" w:rsidRDefault="00FF12D5"/>
    <w:p w:rsidR="00FF12D5" w:rsidRDefault="00FF12D5"/>
    <w:p w:rsidR="00FF12D5" w:rsidRDefault="005B22CA">
      <w:r>
        <w:rPr>
          <w:noProof/>
          <w:sz w:val="20"/>
        </w:rPr>
        <w:pict>
          <v:group id="_x0000_s1170" style="position:absolute;margin-left:17.85pt;margin-top:9.65pt;width:430.85pt;height:235.3pt;z-index:4" coordorigin="1260,1765" coordsize="8617,4706">
            <v:shape id="_x0000_s1054" type="#_x0000_t202" style="position:absolute;left:1260;top:1765;width:8617;height:4706;mso-position-horizontal:absolute;mso-position-horizontal-relative:text;mso-position-vertical:absolute;mso-position-vertical-relative:text" o:allowincell="f" filled="f" strokecolor="gray" strokeweight=".5pt">
              <v:stroke dashstyle="1 1" endcap="round"/>
              <v:textbox style="mso-next-textbox:#_x0000_s1054">
                <w:txbxContent>
                  <w:p w:rsidR="00037BD0" w:rsidRDefault="00037BD0">
                    <w:pPr>
                      <w:tabs>
                        <w:tab w:val="left" w:pos="630"/>
                      </w:tabs>
                      <w:spacing w:line="200" w:lineRule="exact"/>
                      <w:ind w:left="360" w:right="580"/>
                      <w:rPr>
                        <w:rFonts w:ascii="Arial" w:hAnsi="Arial"/>
                        <w:b/>
                        <w:sz w:val="20"/>
                        <w:lang w:val="en-US"/>
                      </w:rPr>
                    </w:pPr>
                  </w:p>
                  <w:p w:rsidR="00037BD0" w:rsidRDefault="00037BD0">
                    <w:pPr>
                      <w:tabs>
                        <w:tab w:val="left" w:pos="630"/>
                      </w:tabs>
                      <w:spacing w:line="200" w:lineRule="exact"/>
                      <w:ind w:left="360" w:right="580"/>
                      <w:rPr>
                        <w:rFonts w:ascii="Arial" w:hAnsi="Arial"/>
                        <w:b/>
                        <w:sz w:val="20"/>
                        <w:lang w:val="en-US"/>
                      </w:rPr>
                    </w:pPr>
                  </w:p>
                  <w:p w:rsidR="00037BD0" w:rsidRDefault="00037BD0">
                    <w:pPr>
                      <w:tabs>
                        <w:tab w:val="left" w:pos="630"/>
                      </w:tabs>
                      <w:spacing w:line="200" w:lineRule="exact"/>
                      <w:ind w:left="360" w:right="580"/>
                      <w:rPr>
                        <w:rFonts w:ascii="Arial" w:hAnsi="Arial"/>
                        <w:b/>
                        <w:sz w:val="20"/>
                        <w:lang w:val="en-US"/>
                      </w:rPr>
                    </w:pPr>
                  </w:p>
                  <w:p w:rsidR="00037BD0" w:rsidRDefault="00037BD0">
                    <w:pPr>
                      <w:tabs>
                        <w:tab w:val="left" w:pos="630"/>
                      </w:tabs>
                      <w:spacing w:line="200" w:lineRule="exact"/>
                      <w:ind w:left="360" w:right="580"/>
                      <w:rPr>
                        <w:rFonts w:ascii="Arial" w:hAnsi="Arial"/>
                        <w:b/>
                        <w:sz w:val="20"/>
                        <w:lang w:val="en-US"/>
                      </w:rPr>
                    </w:pPr>
                  </w:p>
                  <w:p w:rsidR="00C86BB6" w:rsidRPr="00961BE1" w:rsidRDefault="00FA6433">
                    <w:pPr>
                      <w:pStyle w:val="Bloktekst"/>
                      <w:tabs>
                        <w:tab w:val="clear" w:pos="1980"/>
                        <w:tab w:val="left" w:pos="770"/>
                      </w:tabs>
                      <w:spacing w:line="240" w:lineRule="exact"/>
                      <w:ind w:left="540" w:right="760"/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</w:pPr>
                    <w:r>
                      <w:rPr>
                        <w:rFonts w:ascii="HelveticaNeue LT 55 Roman" w:hAnsi="HelveticaNeue LT 55 Roman"/>
                        <w:b w:val="0"/>
                        <w:position w:val="-4"/>
                        <w:sz w:val="26"/>
                      </w:rPr>
                      <w:t>•</w:t>
                    </w:r>
                    <w:r>
                      <w:rPr>
                        <w:rFonts w:ascii="HelveticaNeue LT 55 Roman" w:hAnsi="HelveticaNeue LT 55 Roman"/>
                        <w:b w:val="0"/>
                        <w:sz w:val="22"/>
                        <w:lang w:val="en-US"/>
                      </w:rPr>
                      <w:tab/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Spelling </w:t>
                    </w:r>
                    <w:r w:rsidR="00C86BB6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the words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CL</w:t>
                    </w:r>
                    <w:r w:rsidR="00C86BB6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EW </w:t>
                    </w:r>
                    <w:r w:rsid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-</w:t>
                    </w:r>
                    <w:r w:rsidR="00C86BB6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HAVE</w:t>
                    </w:r>
                    <w:r w:rsidR="00C86BB6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-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OVEN </w:t>
                    </w:r>
                    <w:r w:rsidR="00C86BB6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or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PART</w:t>
                    </w:r>
                    <w:r w:rsidR="00C86BB6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,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proofErr w:type="spellStart"/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lites</w:t>
                    </w:r>
                    <w:proofErr w:type="spellEnd"/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bot</w:t>
                    </w:r>
                    <w:r w:rsidR="00C86BB6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-</w:t>
                    </w:r>
                    <w:r w:rsidR="00C86BB6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br/>
                      <w:t xml:space="preserve"> </w:t>
                    </w:r>
                    <w:r w:rsidR="00C86BB6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ab/>
                      <w:t xml:space="preserve">tom 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="00C86BB6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lanes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="00C86BB6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to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="00C86BB6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score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="00C86BB6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s</w:t>
                    </w:r>
                    <w:r w:rsidR="00C86BB6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pecial.</w:t>
                    </w:r>
                  </w:p>
                  <w:p w:rsidR="00C86BB6" w:rsidRPr="00961BE1" w:rsidRDefault="00C86BB6" w:rsidP="00961BE1">
                    <w:pPr>
                      <w:pStyle w:val="Bloktekst"/>
                      <w:tabs>
                        <w:tab w:val="clear" w:pos="1980"/>
                        <w:tab w:val="left" w:pos="770"/>
                      </w:tabs>
                      <w:spacing w:before="120" w:line="240" w:lineRule="exact"/>
                      <w:ind w:left="539" w:right="760"/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</w:pPr>
                    <w:r>
                      <w:rPr>
                        <w:rFonts w:ascii="HelveticaNeue LT 55 Roman" w:hAnsi="HelveticaNeue LT 55 Roman"/>
                        <w:b w:val="0"/>
                        <w:position w:val="-4"/>
                        <w:sz w:val="26"/>
                      </w:rPr>
                      <w:t>•</w:t>
                    </w:r>
                    <w:r>
                      <w:rPr>
                        <w:rFonts w:ascii="Futura Md BT" w:hAnsi="Futura Md BT"/>
                        <w:b w:val="0"/>
                        <w:sz w:val="20"/>
                        <w:lang w:val="en-US"/>
                      </w:rPr>
                      <w:tab/>
                    </w:r>
                    <w:r w:rsidR="00FA6433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One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="00FA6433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s</w:t>
                    </w:r>
                    <w:r w:rsidR="00FA6433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pecial 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="00FA6433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lite 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="00FA6433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for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="00FA6433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each 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="00FA6433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word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="00FA6433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completed.</w:t>
                    </w:r>
                  </w:p>
                  <w:p w:rsidR="00961BE1" w:rsidRPr="00961BE1" w:rsidRDefault="00961BE1" w:rsidP="00961BE1">
                    <w:pPr>
                      <w:pStyle w:val="Bloktekst"/>
                      <w:tabs>
                        <w:tab w:val="clear" w:pos="1980"/>
                        <w:tab w:val="left" w:pos="770"/>
                      </w:tabs>
                      <w:spacing w:before="120" w:line="240" w:lineRule="exact"/>
                      <w:ind w:left="539" w:right="760"/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</w:pPr>
                    <w:r>
                      <w:rPr>
                        <w:rFonts w:ascii="HelveticaNeue LT 55 Roman" w:hAnsi="HelveticaNeue LT 55 Roman"/>
                        <w:b w:val="0"/>
                        <w:position w:val="-4"/>
                        <w:sz w:val="26"/>
                      </w:rPr>
                      <w:t>•</w:t>
                    </w:r>
                    <w:r>
                      <w:rPr>
                        <w:rFonts w:ascii="HelveticaNeue LT 55 Roman" w:hAnsi="HelveticaNeue LT 55 Roman"/>
                        <w:b w:val="0"/>
                        <w:sz w:val="22"/>
                        <w:lang w:val="en-US"/>
                      </w:rPr>
                      <w:tab/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Ball thru any bottom lane when lit for special scores 1000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br/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ab/>
                      <w:t>points.</w:t>
                    </w:r>
                  </w:p>
                  <w:p w:rsidR="00037BD0" w:rsidRPr="00961BE1" w:rsidRDefault="00FA6433" w:rsidP="00961BE1">
                    <w:pPr>
                      <w:pStyle w:val="Bloktekst"/>
                      <w:tabs>
                        <w:tab w:val="clear" w:pos="1980"/>
                        <w:tab w:val="left" w:pos="770"/>
                      </w:tabs>
                      <w:spacing w:before="120" w:line="240" w:lineRule="exact"/>
                      <w:ind w:left="539" w:right="760"/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</w:pPr>
                    <w:r>
                      <w:rPr>
                        <w:rFonts w:ascii="HelveticaNeue LT 55 Roman" w:hAnsi="HelveticaNeue LT 55 Roman"/>
                        <w:b w:val="0"/>
                        <w:position w:val="-4"/>
                        <w:sz w:val="26"/>
                      </w:rPr>
                      <w:t>•</w:t>
                    </w:r>
                    <w:r>
                      <w:rPr>
                        <w:rFonts w:ascii="HelveticaNeue LT 55 Roman" w:hAnsi="HelveticaNeue LT 55 Roman"/>
                        <w:b w:val="0"/>
                        <w:sz w:val="22"/>
                        <w:lang w:val="en-US"/>
                      </w:rPr>
                      <w:tab/>
                    </w:r>
                    <w:r w:rsid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Mak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ing </w:t>
                    </w:r>
                    <w:r w:rsid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ANY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vertical word </w:t>
                    </w:r>
                    <w:r w:rsid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-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CHOP</w:t>
                    </w:r>
                    <w:r w:rsid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-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LAVA</w:t>
                    </w:r>
                    <w:r w:rsid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-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EVER </w:t>
                    </w:r>
                    <w:r w:rsid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or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WENT</w:t>
                    </w:r>
                    <w:r w:rsid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,</w:t>
                    </w:r>
                    <w:r w:rsid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br/>
                      <w:t xml:space="preserve"> </w:t>
                    </w:r>
                    <w:r w:rsid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ab/>
                    </w:r>
                    <w:proofErr w:type="spellStart"/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lites</w:t>
                    </w:r>
                    <w:proofErr w:type="spellEnd"/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center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“H</w:t>
                    </w:r>
                    <w:r w:rsid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OR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S</w:t>
                    </w:r>
                    <w:r w:rsid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ESHOE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”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to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score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500 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points.</w:t>
                    </w:r>
                  </w:p>
                  <w:p w:rsidR="00037BD0" w:rsidRPr="00961BE1" w:rsidRDefault="00FA6433" w:rsidP="00961BE1">
                    <w:pPr>
                      <w:pStyle w:val="Bloktekst"/>
                      <w:tabs>
                        <w:tab w:val="clear" w:pos="1980"/>
                        <w:tab w:val="left" w:pos="770"/>
                      </w:tabs>
                      <w:spacing w:before="120" w:line="240" w:lineRule="exact"/>
                      <w:ind w:left="539" w:right="760"/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</w:pPr>
                    <w:r>
                      <w:rPr>
                        <w:rFonts w:ascii="HelveticaNeue LT 55 Roman" w:hAnsi="HelveticaNeue LT 55 Roman"/>
                        <w:b w:val="0"/>
                        <w:position w:val="-4"/>
                        <w:sz w:val="26"/>
                      </w:rPr>
                      <w:t>•</w:t>
                    </w:r>
                    <w:r>
                      <w:rPr>
                        <w:rFonts w:ascii="HelveticaNeue LT 55 Roman" w:hAnsi="HelveticaNeue LT 55 Roman"/>
                        <w:b w:val="0"/>
                        <w:sz w:val="22"/>
                        <w:lang w:val="en-US"/>
                      </w:rPr>
                      <w:tab/>
                    </w:r>
                    <w:r w:rsidR="00961BE1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All letters remain lit until a special lane has been scored on,</w:t>
                    </w:r>
                    <w:r w:rsidR="00961BE1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br/>
                      <w:t xml:space="preserve"> </w:t>
                    </w:r>
                    <w:r w:rsidR="00961BE1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ab/>
                      <w:t>when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="00961BE1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lit,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="00961BE1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and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="00961BE1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next 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="00961BE1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ball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="00961BE1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is</w:t>
                    </w:r>
                    <w:r w:rsidR="00E20E4B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="00961BE1"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played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.</w:t>
                    </w:r>
                  </w:p>
                </w:txbxContent>
              </v:textbox>
            </v:shape>
            <v:shape id="_x0000_s1055" type="#_x0000_t202" style="position:absolute;left:3780;top:1957;width:3600;height:720;mso-position-horizontal-relative:text;mso-position-vertical-relative:text" o:allowincell="f" filled="f" stroked="f">
              <v:textbox style="mso-next-textbox:#_x0000_s1055">
                <w:txbxContent>
                  <w:p w:rsidR="00037BD0" w:rsidRDefault="00FA6433">
                    <w:pPr>
                      <w:pStyle w:val="Kop2"/>
                      <w:jc w:val="center"/>
                      <w:rPr>
                        <w:rFonts w:ascii="Futura ExtraBold" w:hAnsi="Futura ExtraBold"/>
                        <w:i w:val="0"/>
                        <w:spacing w:val="30"/>
                        <w:sz w:val="32"/>
                        <w:u w:val="single"/>
                        <w:lang w:val="en-GB"/>
                      </w:rPr>
                    </w:pPr>
                    <w:r>
                      <w:rPr>
                        <w:rFonts w:ascii="Futura ExtraBold" w:hAnsi="Futura ExtraBold"/>
                        <w:i w:val="0"/>
                        <w:spacing w:val="30"/>
                        <w:sz w:val="32"/>
                        <w:u w:val="single"/>
                        <w:lang w:val="en-GB"/>
                      </w:rPr>
                      <w:t>INSTRUCTIONS</w:t>
                    </w:r>
                  </w:p>
                </w:txbxContent>
              </v:textbox>
            </v:shape>
            <v:shape id="_x0000_s1105" type="#_x0000_t202" style="position:absolute;left:8280;top:6085;width:1080;height:360;mso-position-horizontal:absolute;mso-position-horizontal-relative:text;mso-position-vertical:absolute;mso-position-vertical-relative:text" o:allowincell="f" filled="f" stroked="f">
              <v:textbox style="mso-next-textbox:#_x0000_s1105">
                <w:txbxContent>
                  <w:p w:rsidR="00037BD0" w:rsidRDefault="005B22CA">
                    <w:pPr>
                      <w:pStyle w:val="Kop6"/>
                      <w:jc w:val="right"/>
                      <w:rPr>
                        <w:rFonts w:ascii="Helvetica" w:hAnsi="Helvetica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Helvetica" w:hAnsi="Helvetica"/>
                        <w:b w:val="0"/>
                        <w:sz w:val="16"/>
                        <w:lang w:val="en-GB"/>
                      </w:rPr>
                      <w:t>340</w:t>
                    </w:r>
                    <w:r w:rsidR="00FF12D5">
                      <w:rPr>
                        <w:rFonts w:ascii="Helvetica" w:hAnsi="Helvetica"/>
                        <w:b w:val="0"/>
                        <w:sz w:val="16"/>
                        <w:lang w:val="en-GB"/>
                      </w:rPr>
                      <w:t>-2</w:t>
                    </w:r>
                  </w:p>
                </w:txbxContent>
              </v:textbox>
            </v:shape>
          </v:group>
        </w:pict>
      </w:r>
    </w:p>
    <w:p w:rsidR="00FF12D5" w:rsidRDefault="00FF12D5"/>
    <w:p w:rsidR="00FF12D5" w:rsidRDefault="00FF12D5"/>
    <w:p w:rsidR="00FF12D5" w:rsidRDefault="00FF12D5"/>
    <w:p w:rsidR="00FF12D5" w:rsidRDefault="00FF12D5"/>
    <w:p w:rsidR="00EF0530" w:rsidRDefault="00EF0530"/>
    <w:p w:rsidR="00FF12D5" w:rsidRDefault="00FF12D5"/>
    <w:p w:rsidR="00FF12D5" w:rsidRDefault="00FF12D5"/>
    <w:p w:rsidR="00FF12D5" w:rsidRDefault="00FF12D5"/>
    <w:p w:rsidR="00FF12D5" w:rsidRDefault="00FF12D5"/>
    <w:p w:rsidR="00FF12D5" w:rsidRDefault="00FF12D5"/>
    <w:p w:rsidR="00FF12D5" w:rsidRDefault="00FF12D5"/>
    <w:p w:rsidR="00FF12D5" w:rsidRDefault="00FF12D5"/>
    <w:p w:rsidR="00FF12D5" w:rsidRDefault="00FF12D5"/>
    <w:p w:rsidR="00FF12D5" w:rsidRDefault="00FF12D5"/>
    <w:p w:rsidR="00FF12D5" w:rsidRDefault="00FF12D5"/>
    <w:p w:rsidR="00037BD0" w:rsidRDefault="00037BD0"/>
    <w:p w:rsidR="00C86BB6" w:rsidRDefault="00C86BB6">
      <w:pPr>
        <w:sectPr w:rsidR="00C86BB6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037BD0" w:rsidRDefault="00E20E4B">
      <w:r>
        <w:rPr>
          <w:noProof/>
        </w:rPr>
        <w:lastRenderedPageBreak/>
        <w:pict>
          <v:group id="_x0000_s1172" style="position:absolute;margin-left:16.05pt;margin-top:5.4pt;width:430.85pt;height:235.3pt;z-index:6" coordorigin="1260,1765" coordsize="8617,4706">
            <v:shape id="_x0000_s1173" type="#_x0000_t202" style="position:absolute;left:1260;top:1765;width:8617;height:4706;mso-position-horizontal:absolute;mso-position-horizontal-relative:text;mso-position-vertical:absolute;mso-position-vertical-relative:text" o:allowincell="f" filled="f" strokecolor="gray" strokeweight=".5pt">
              <v:stroke dashstyle="1 1" endcap="round"/>
              <v:textbox style="mso-next-textbox:#_x0000_s1173">
                <w:txbxContent>
                  <w:p w:rsidR="00E20E4B" w:rsidRDefault="00E20E4B" w:rsidP="00E20E4B">
                    <w:pPr>
                      <w:tabs>
                        <w:tab w:val="left" w:pos="630"/>
                      </w:tabs>
                      <w:spacing w:line="200" w:lineRule="exact"/>
                      <w:ind w:left="360" w:right="580"/>
                      <w:rPr>
                        <w:rFonts w:ascii="Arial" w:hAnsi="Arial"/>
                        <w:b/>
                        <w:sz w:val="20"/>
                        <w:lang w:val="en-US"/>
                      </w:rPr>
                    </w:pPr>
                  </w:p>
                  <w:p w:rsidR="00E20E4B" w:rsidRDefault="00E20E4B" w:rsidP="00E20E4B">
                    <w:pPr>
                      <w:tabs>
                        <w:tab w:val="left" w:pos="630"/>
                      </w:tabs>
                      <w:spacing w:line="200" w:lineRule="exact"/>
                      <w:ind w:left="360" w:right="580"/>
                      <w:rPr>
                        <w:rFonts w:ascii="Arial" w:hAnsi="Arial"/>
                        <w:b/>
                        <w:sz w:val="20"/>
                        <w:lang w:val="en-US"/>
                      </w:rPr>
                    </w:pPr>
                  </w:p>
                  <w:p w:rsidR="00E20E4B" w:rsidRDefault="00E20E4B" w:rsidP="00E20E4B">
                    <w:pPr>
                      <w:tabs>
                        <w:tab w:val="left" w:pos="630"/>
                      </w:tabs>
                      <w:spacing w:line="200" w:lineRule="exact"/>
                      <w:ind w:left="360" w:right="580"/>
                      <w:rPr>
                        <w:rFonts w:ascii="Arial" w:hAnsi="Arial"/>
                        <w:b/>
                        <w:sz w:val="20"/>
                        <w:lang w:val="en-US"/>
                      </w:rPr>
                    </w:pPr>
                  </w:p>
                  <w:p w:rsidR="00E20E4B" w:rsidRDefault="00E20E4B" w:rsidP="00E20E4B">
                    <w:pPr>
                      <w:tabs>
                        <w:tab w:val="left" w:pos="630"/>
                      </w:tabs>
                      <w:spacing w:line="200" w:lineRule="exact"/>
                      <w:ind w:left="360" w:right="580"/>
                      <w:rPr>
                        <w:rFonts w:ascii="Arial" w:hAnsi="Arial"/>
                        <w:b/>
                        <w:sz w:val="20"/>
                        <w:lang w:val="en-US"/>
                      </w:rPr>
                    </w:pPr>
                  </w:p>
                  <w:p w:rsidR="00E20E4B" w:rsidRPr="00961BE1" w:rsidRDefault="00E20E4B" w:rsidP="00E20E4B">
                    <w:pPr>
                      <w:pStyle w:val="Bloktekst"/>
                      <w:tabs>
                        <w:tab w:val="clear" w:pos="1980"/>
                        <w:tab w:val="left" w:pos="770"/>
                      </w:tabs>
                      <w:spacing w:line="240" w:lineRule="exact"/>
                      <w:ind w:left="540" w:right="760"/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</w:pPr>
                    <w:r>
                      <w:rPr>
                        <w:rFonts w:ascii="HelveticaNeue LT 55 Roman" w:hAnsi="HelveticaNeue LT 55 Roman"/>
                        <w:b w:val="0"/>
                        <w:position w:val="-4"/>
                        <w:sz w:val="26"/>
                      </w:rPr>
                      <w:t>•</w:t>
                    </w:r>
                    <w:r>
                      <w:rPr>
                        <w:rFonts w:ascii="HelveticaNeue LT 55 Roman" w:hAnsi="HelveticaNeue LT 55 Roman"/>
                        <w:b w:val="0"/>
                        <w:sz w:val="22"/>
                        <w:lang w:val="en-US"/>
                      </w:rPr>
                      <w:tab/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Spelling the words CLEW </w:t>
                    </w:r>
                    <w:r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-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HAVE - OVEN or PART, </w:t>
                    </w:r>
                    <w:proofErr w:type="spellStart"/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lites</w:t>
                    </w:r>
                    <w:proofErr w:type="spellEnd"/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bot-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br/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ab/>
                      <w:t>tom</w:t>
                    </w:r>
                    <w:r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lanes</w:t>
                    </w:r>
                    <w:r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to </w:t>
                    </w:r>
                    <w:r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score </w:t>
                    </w:r>
                    <w:r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s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pecial.</w:t>
                    </w:r>
                  </w:p>
                  <w:p w:rsidR="00E20E4B" w:rsidRPr="00961BE1" w:rsidRDefault="00E20E4B" w:rsidP="00E20E4B">
                    <w:pPr>
                      <w:pStyle w:val="Bloktekst"/>
                      <w:tabs>
                        <w:tab w:val="clear" w:pos="1980"/>
                        <w:tab w:val="left" w:pos="770"/>
                      </w:tabs>
                      <w:spacing w:before="120" w:line="240" w:lineRule="exact"/>
                      <w:ind w:left="539" w:right="760"/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</w:pPr>
                    <w:r>
                      <w:rPr>
                        <w:rFonts w:ascii="HelveticaNeue LT 55 Roman" w:hAnsi="HelveticaNeue LT 55 Roman"/>
                        <w:b w:val="0"/>
                        <w:position w:val="-4"/>
                        <w:sz w:val="26"/>
                      </w:rPr>
                      <w:t>•</w:t>
                    </w:r>
                    <w:r>
                      <w:rPr>
                        <w:rFonts w:ascii="Futura Md BT" w:hAnsi="Futura Md BT"/>
                        <w:b w:val="0"/>
                        <w:sz w:val="20"/>
                        <w:lang w:val="en-US"/>
                      </w:rPr>
                      <w:tab/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One</w:t>
                    </w:r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s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pecial</w:t>
                    </w:r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lite </w:t>
                    </w:r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for </w:t>
                    </w:r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each</w:t>
                    </w:r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word </w:t>
                    </w:r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completed.</w:t>
                    </w:r>
                  </w:p>
                  <w:p w:rsidR="00E20E4B" w:rsidRPr="00961BE1" w:rsidRDefault="00E20E4B" w:rsidP="00E20E4B">
                    <w:pPr>
                      <w:pStyle w:val="Bloktekst"/>
                      <w:tabs>
                        <w:tab w:val="clear" w:pos="1980"/>
                        <w:tab w:val="left" w:pos="770"/>
                      </w:tabs>
                      <w:spacing w:before="120" w:line="240" w:lineRule="exact"/>
                      <w:ind w:left="539" w:right="760"/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</w:pPr>
                    <w:r>
                      <w:rPr>
                        <w:rFonts w:ascii="HelveticaNeue LT 55 Roman" w:hAnsi="HelveticaNeue LT 55 Roman"/>
                        <w:b w:val="0"/>
                        <w:position w:val="-4"/>
                        <w:sz w:val="26"/>
                      </w:rPr>
                      <w:t>•</w:t>
                    </w:r>
                    <w:r>
                      <w:rPr>
                        <w:rFonts w:ascii="HelveticaNeue LT 55 Roman" w:hAnsi="HelveticaNeue LT 55 Roman"/>
                        <w:b w:val="0"/>
                        <w:sz w:val="22"/>
                        <w:lang w:val="en-US"/>
                      </w:rPr>
                      <w:tab/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Ball</w:t>
                    </w:r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thru</w:t>
                    </w:r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any </w:t>
                    </w:r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bottom</w:t>
                    </w:r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lane </w:t>
                    </w:r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when</w:t>
                    </w:r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lit</w:t>
                    </w:r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for</w:t>
                    </w:r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special</w:t>
                    </w:r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adds  1  ball.</w:t>
                    </w:r>
                  </w:p>
                  <w:p w:rsidR="00E20E4B" w:rsidRPr="00961BE1" w:rsidRDefault="00E20E4B" w:rsidP="00E20E4B">
                    <w:pPr>
                      <w:pStyle w:val="Bloktekst"/>
                      <w:tabs>
                        <w:tab w:val="clear" w:pos="1980"/>
                        <w:tab w:val="left" w:pos="770"/>
                      </w:tabs>
                      <w:spacing w:before="120" w:line="240" w:lineRule="exact"/>
                      <w:ind w:left="539" w:right="760"/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</w:pPr>
                    <w:r>
                      <w:rPr>
                        <w:rFonts w:ascii="HelveticaNeue LT 55 Roman" w:hAnsi="HelveticaNeue LT 55 Roman"/>
                        <w:b w:val="0"/>
                        <w:position w:val="-4"/>
                        <w:sz w:val="26"/>
                      </w:rPr>
                      <w:t>•</w:t>
                    </w:r>
                    <w:r>
                      <w:rPr>
                        <w:rFonts w:ascii="HelveticaNeue LT 55 Roman" w:hAnsi="HelveticaNeue LT 55 Roman"/>
                        <w:b w:val="0"/>
                        <w:sz w:val="22"/>
                        <w:lang w:val="en-US"/>
                      </w:rPr>
                      <w:tab/>
                    </w:r>
                    <w:r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Mak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ing </w:t>
                    </w:r>
                    <w:r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ANY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vertical word </w:t>
                    </w:r>
                    <w:r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-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CHOP</w:t>
                    </w:r>
                    <w:r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-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LAVA</w:t>
                    </w:r>
                    <w:r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-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EVER </w:t>
                    </w:r>
                    <w:r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or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WENT</w:t>
                    </w:r>
                    <w:r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,</w:t>
                    </w:r>
                    <w:r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ab/>
                    </w:r>
                    <w:proofErr w:type="spellStart"/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lites</w:t>
                    </w:r>
                    <w:proofErr w:type="spellEnd"/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center </w:t>
                    </w:r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“H</w:t>
                    </w:r>
                    <w:r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OR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S</w:t>
                    </w:r>
                    <w:r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ESHOE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”</w:t>
                    </w:r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to </w:t>
                    </w:r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score</w:t>
                    </w:r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500 </w:t>
                    </w:r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points.</w:t>
                    </w:r>
                  </w:p>
                  <w:p w:rsidR="00E20E4B" w:rsidRPr="00961BE1" w:rsidRDefault="00E20E4B" w:rsidP="00E20E4B">
                    <w:pPr>
                      <w:pStyle w:val="Bloktekst"/>
                      <w:tabs>
                        <w:tab w:val="clear" w:pos="1980"/>
                        <w:tab w:val="left" w:pos="770"/>
                      </w:tabs>
                      <w:spacing w:before="120" w:line="240" w:lineRule="exact"/>
                      <w:ind w:left="539" w:right="760"/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</w:pPr>
                    <w:r>
                      <w:rPr>
                        <w:rFonts w:ascii="HelveticaNeue LT 55 Roman" w:hAnsi="HelveticaNeue LT 55 Roman"/>
                        <w:b w:val="0"/>
                        <w:position w:val="-4"/>
                        <w:sz w:val="26"/>
                      </w:rPr>
                      <w:t>•</w:t>
                    </w:r>
                    <w:r>
                      <w:rPr>
                        <w:rFonts w:ascii="HelveticaNeue LT 55 Roman" w:hAnsi="HelveticaNeue LT 55 Roman"/>
                        <w:b w:val="0"/>
                        <w:sz w:val="22"/>
                        <w:lang w:val="en-US"/>
                      </w:rPr>
                      <w:tab/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All letters remain lit until a special lane has been scored on,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br/>
                      <w:t xml:space="preserve"> 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ab/>
                      <w:t>when</w:t>
                    </w:r>
                    <w:r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</w:t>
                    </w:r>
                    <w:r w:rsidR="005B22CA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 xml:space="preserve"> lit</w:t>
                    </w:r>
                    <w:r w:rsidRPr="00961BE1">
                      <w:rPr>
                        <w:rFonts w:ascii="Futura Md BT" w:hAnsi="Futura Md BT"/>
                        <w:b w:val="0"/>
                        <w:sz w:val="22"/>
                        <w:lang w:val="en-US"/>
                      </w:rPr>
                      <w:t>.</w:t>
                    </w:r>
                  </w:p>
                </w:txbxContent>
              </v:textbox>
            </v:shape>
            <v:shape id="_x0000_s1174" type="#_x0000_t202" style="position:absolute;left:3780;top:1957;width:3600;height:720;mso-position-horizontal-relative:text;mso-position-vertical-relative:text" o:allowincell="f" filled="f" stroked="f">
              <v:textbox style="mso-next-textbox:#_x0000_s1174">
                <w:txbxContent>
                  <w:p w:rsidR="00E20E4B" w:rsidRDefault="00E20E4B" w:rsidP="00E20E4B">
                    <w:pPr>
                      <w:pStyle w:val="Kop2"/>
                      <w:jc w:val="center"/>
                      <w:rPr>
                        <w:rFonts w:ascii="Futura ExtraBold" w:hAnsi="Futura ExtraBold"/>
                        <w:i w:val="0"/>
                        <w:spacing w:val="30"/>
                        <w:sz w:val="32"/>
                        <w:u w:val="single"/>
                        <w:lang w:val="en-GB"/>
                      </w:rPr>
                    </w:pPr>
                    <w:r>
                      <w:rPr>
                        <w:rFonts w:ascii="Futura ExtraBold" w:hAnsi="Futura ExtraBold"/>
                        <w:i w:val="0"/>
                        <w:spacing w:val="30"/>
                        <w:sz w:val="32"/>
                        <w:u w:val="single"/>
                        <w:lang w:val="en-GB"/>
                      </w:rPr>
                      <w:t>INSTRUCTIONS</w:t>
                    </w:r>
                  </w:p>
                </w:txbxContent>
              </v:textbox>
            </v:shape>
            <v:shape id="_x0000_s1175" type="#_x0000_t202" style="position:absolute;left:8280;top:6085;width:1080;height:360;mso-position-horizontal:absolute;mso-position-horizontal-relative:text;mso-position-vertical:absolute;mso-position-vertical-relative:text" o:allowincell="f" filled="f" stroked="f">
              <v:textbox style="mso-next-textbox:#_x0000_s1175">
                <w:txbxContent>
                  <w:p w:rsidR="00E20E4B" w:rsidRDefault="005B22CA" w:rsidP="00E20E4B">
                    <w:pPr>
                      <w:pStyle w:val="Kop6"/>
                      <w:jc w:val="right"/>
                      <w:rPr>
                        <w:rFonts w:ascii="Helvetica" w:hAnsi="Helvetica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Helvetica" w:hAnsi="Helvetica"/>
                        <w:b w:val="0"/>
                        <w:sz w:val="16"/>
                        <w:lang w:val="en-GB"/>
                      </w:rPr>
                      <w:t>340-3</w:t>
                    </w:r>
                  </w:p>
                </w:txbxContent>
              </v:textbox>
            </v:shape>
          </v:group>
        </w:pict>
      </w:r>
    </w:p>
    <w:p w:rsidR="00E20E4B" w:rsidRDefault="00E20E4B"/>
    <w:p w:rsidR="00E20E4B" w:rsidRDefault="00E20E4B"/>
    <w:p w:rsidR="00E20E4B" w:rsidRDefault="00E20E4B"/>
    <w:p w:rsidR="00E20E4B" w:rsidRDefault="00E20E4B"/>
    <w:p w:rsidR="00E20E4B" w:rsidRDefault="00E20E4B"/>
    <w:p w:rsidR="00E20E4B" w:rsidRDefault="00E20E4B"/>
    <w:p w:rsidR="00E20E4B" w:rsidRDefault="00E20E4B"/>
    <w:p w:rsidR="00E20E4B" w:rsidRDefault="00E20E4B"/>
    <w:p w:rsidR="00E20E4B" w:rsidRDefault="00E20E4B"/>
    <w:p w:rsidR="00E20E4B" w:rsidRDefault="00E20E4B"/>
    <w:p w:rsidR="00E20E4B" w:rsidRDefault="00E20E4B"/>
    <w:p w:rsidR="00E20E4B" w:rsidRDefault="00E20E4B"/>
    <w:p w:rsidR="00E20E4B" w:rsidRDefault="00E20E4B"/>
    <w:p w:rsidR="00E20E4B" w:rsidRDefault="00E20E4B"/>
    <w:p w:rsidR="00E20E4B" w:rsidRDefault="00E20E4B"/>
    <w:p w:rsidR="00E20E4B" w:rsidRDefault="00E20E4B"/>
    <w:p w:rsidR="00E20E4B" w:rsidRDefault="00E20E4B"/>
    <w:p w:rsidR="00E20E4B" w:rsidRDefault="00E20E4B"/>
    <w:p w:rsidR="00E20E4B" w:rsidRDefault="00E20E4B"/>
    <w:p w:rsidR="00E20E4B" w:rsidRDefault="00E20E4B"/>
    <w:p w:rsidR="00961BE1" w:rsidRPr="00961BE1" w:rsidRDefault="00961BE1" w:rsidP="00961BE1">
      <w:pPr>
        <w:rPr>
          <w:rFonts w:ascii="Arial" w:hAnsi="Arial"/>
          <w:sz w:val="16"/>
          <w:lang w:val="en-GB"/>
        </w:rPr>
      </w:pPr>
      <w:r w:rsidRPr="00961BE1">
        <w:rPr>
          <w:rFonts w:ascii="Arial" w:hAnsi="Arial"/>
          <w:sz w:val="16"/>
          <w:lang w:val="en-GB"/>
        </w:rPr>
        <w:t xml:space="preserve">Fonts used: </w:t>
      </w:r>
      <w:proofErr w:type="spellStart"/>
      <w:r w:rsidRPr="00961BE1">
        <w:rPr>
          <w:rFonts w:ascii="Arial" w:hAnsi="Arial"/>
          <w:sz w:val="16"/>
          <w:lang w:val="en-GB"/>
        </w:rPr>
        <w:t>Futura</w:t>
      </w:r>
      <w:proofErr w:type="spellEnd"/>
      <w:r w:rsidRPr="00961BE1">
        <w:rPr>
          <w:rFonts w:ascii="Arial" w:hAnsi="Arial"/>
          <w:sz w:val="16"/>
          <w:lang w:val="en-GB"/>
        </w:rPr>
        <w:t xml:space="preserve"> </w:t>
      </w:r>
      <w:proofErr w:type="spellStart"/>
      <w:r w:rsidRPr="00961BE1">
        <w:rPr>
          <w:rFonts w:ascii="Arial" w:hAnsi="Arial"/>
          <w:sz w:val="16"/>
          <w:lang w:val="en-GB"/>
        </w:rPr>
        <w:t>ExtraBold</w:t>
      </w:r>
      <w:proofErr w:type="spellEnd"/>
      <w:r>
        <w:rPr>
          <w:rFonts w:ascii="Arial" w:hAnsi="Arial"/>
          <w:sz w:val="16"/>
          <w:lang w:val="en-GB"/>
        </w:rPr>
        <w:t xml:space="preserve">, </w:t>
      </w:r>
      <w:proofErr w:type="spellStart"/>
      <w:r w:rsidRPr="00961BE1">
        <w:rPr>
          <w:rFonts w:ascii="Arial" w:hAnsi="Arial"/>
          <w:sz w:val="16"/>
          <w:lang w:val="en-GB"/>
        </w:rPr>
        <w:t>Futura</w:t>
      </w:r>
      <w:proofErr w:type="spellEnd"/>
      <w:r w:rsidRPr="00961BE1">
        <w:rPr>
          <w:rFonts w:ascii="Arial" w:hAnsi="Arial"/>
          <w:sz w:val="16"/>
          <w:lang w:val="en-GB"/>
        </w:rPr>
        <w:t xml:space="preserve"> </w:t>
      </w:r>
      <w:proofErr w:type="spellStart"/>
      <w:r w:rsidRPr="00961BE1">
        <w:rPr>
          <w:rFonts w:ascii="Arial" w:hAnsi="Arial"/>
          <w:sz w:val="16"/>
          <w:lang w:val="en-GB"/>
        </w:rPr>
        <w:t>Md</w:t>
      </w:r>
      <w:proofErr w:type="spellEnd"/>
      <w:r w:rsidRPr="00961BE1">
        <w:rPr>
          <w:rFonts w:ascii="Arial" w:hAnsi="Arial"/>
          <w:sz w:val="16"/>
          <w:lang w:val="en-GB"/>
        </w:rPr>
        <w:t xml:space="preserve"> BT</w:t>
      </w:r>
      <w:r>
        <w:rPr>
          <w:rFonts w:ascii="Arial" w:hAnsi="Arial"/>
          <w:sz w:val="16"/>
          <w:lang w:val="en-GB"/>
        </w:rPr>
        <w:t xml:space="preserve">, </w:t>
      </w:r>
      <w:r w:rsidRPr="00961BE1">
        <w:rPr>
          <w:rFonts w:ascii="Arial" w:hAnsi="Arial"/>
          <w:sz w:val="16"/>
          <w:lang w:val="en-GB"/>
        </w:rPr>
        <w:t>Helvetica</w:t>
      </w:r>
      <w:r w:rsidR="006C48AE">
        <w:rPr>
          <w:rFonts w:ascii="Arial" w:hAnsi="Arial"/>
          <w:sz w:val="16"/>
          <w:lang w:val="en-GB"/>
        </w:rPr>
        <w:t xml:space="preserve">, </w:t>
      </w:r>
      <w:proofErr w:type="spellStart"/>
      <w:r w:rsidR="006C48AE" w:rsidRPr="006C48AE">
        <w:rPr>
          <w:rFonts w:ascii="Arial" w:hAnsi="Arial"/>
          <w:sz w:val="16"/>
          <w:lang w:val="en-GB"/>
        </w:rPr>
        <w:t>HelveticaNeue</w:t>
      </w:r>
      <w:proofErr w:type="spellEnd"/>
      <w:r w:rsidR="006C48AE" w:rsidRPr="006C48AE">
        <w:rPr>
          <w:rFonts w:ascii="Arial" w:hAnsi="Arial"/>
          <w:sz w:val="16"/>
          <w:lang w:val="en-GB"/>
        </w:rPr>
        <w:t xml:space="preserve"> LT 55 Roman</w:t>
      </w:r>
      <w:r w:rsidR="006C48AE">
        <w:rPr>
          <w:rFonts w:ascii="Arial" w:hAnsi="Arial"/>
          <w:sz w:val="16"/>
          <w:lang w:val="en-GB"/>
        </w:rPr>
        <w:t>.</w:t>
      </w:r>
    </w:p>
    <w:p w:rsidR="00961BE1" w:rsidRPr="00961BE1" w:rsidRDefault="00961BE1" w:rsidP="00961BE1">
      <w:pPr>
        <w:rPr>
          <w:rFonts w:ascii="Arial" w:hAnsi="Arial"/>
          <w:sz w:val="16"/>
          <w:lang w:val="en-GB"/>
        </w:rPr>
      </w:pPr>
    </w:p>
    <w:p w:rsidR="00961BE1" w:rsidRPr="00961BE1" w:rsidRDefault="00961BE1" w:rsidP="00961BE1">
      <w:pPr>
        <w:rPr>
          <w:rFonts w:ascii="Arial" w:hAnsi="Arial"/>
          <w:b/>
          <w:bCs/>
          <w:sz w:val="16"/>
          <w:lang w:val="en-GB"/>
        </w:rPr>
      </w:pPr>
      <w:r w:rsidRPr="00961BE1">
        <w:rPr>
          <w:rFonts w:ascii="Arial" w:hAnsi="Arial"/>
          <w:b/>
          <w:bCs/>
          <w:sz w:val="16"/>
          <w:lang w:val="en-GB"/>
        </w:rPr>
        <w:t>Cards status:</w:t>
      </w:r>
    </w:p>
    <w:p w:rsidR="006C48AE" w:rsidRDefault="006C48AE" w:rsidP="006C48AE">
      <w:pPr>
        <w:rPr>
          <w:rFonts w:ascii="Arial" w:hAnsi="Arial"/>
          <w:sz w:val="16"/>
          <w:lang w:val="en-GB"/>
        </w:rPr>
      </w:pPr>
      <w:r>
        <w:rPr>
          <w:rFonts w:ascii="Arial" w:hAnsi="Arial"/>
          <w:sz w:val="16"/>
          <w:lang w:val="en-GB"/>
        </w:rPr>
        <w:t>3</w:t>
      </w:r>
      <w:r w:rsidR="00FF12D5">
        <w:rPr>
          <w:rFonts w:ascii="Arial" w:hAnsi="Arial"/>
          <w:sz w:val="16"/>
          <w:lang w:val="en-GB"/>
        </w:rPr>
        <w:t>40-1 score card confirmed.</w:t>
      </w:r>
    </w:p>
    <w:p w:rsidR="00FF12D5" w:rsidRDefault="00FF12D5" w:rsidP="00FF12D5">
      <w:pPr>
        <w:rPr>
          <w:rFonts w:ascii="Arial" w:hAnsi="Arial"/>
          <w:sz w:val="16"/>
          <w:lang w:val="en-GB"/>
        </w:rPr>
      </w:pPr>
      <w:r>
        <w:rPr>
          <w:rFonts w:ascii="Arial" w:hAnsi="Arial"/>
          <w:sz w:val="16"/>
          <w:lang w:val="en-GB"/>
        </w:rPr>
        <w:t>340-1A score card needed to verify.</w:t>
      </w:r>
    </w:p>
    <w:p w:rsidR="006C48AE" w:rsidRDefault="006C48AE" w:rsidP="006C48AE">
      <w:pPr>
        <w:rPr>
          <w:rFonts w:ascii="Arial" w:hAnsi="Arial"/>
          <w:sz w:val="16"/>
          <w:lang w:val="en-GB"/>
        </w:rPr>
      </w:pPr>
      <w:r>
        <w:rPr>
          <w:rFonts w:ascii="Arial" w:hAnsi="Arial"/>
          <w:sz w:val="16"/>
          <w:lang w:val="en-GB"/>
        </w:rPr>
        <w:t>3</w:t>
      </w:r>
      <w:r w:rsidR="00FF12D5">
        <w:rPr>
          <w:rFonts w:ascii="Arial" w:hAnsi="Arial"/>
          <w:sz w:val="16"/>
          <w:lang w:val="en-GB"/>
        </w:rPr>
        <w:t>40</w:t>
      </w:r>
      <w:r w:rsidR="00E20E4B">
        <w:rPr>
          <w:rFonts w:ascii="Arial" w:hAnsi="Arial"/>
          <w:sz w:val="16"/>
          <w:lang w:val="en-GB"/>
        </w:rPr>
        <w:t>-2</w:t>
      </w:r>
      <w:r>
        <w:rPr>
          <w:rFonts w:ascii="Arial" w:hAnsi="Arial"/>
          <w:sz w:val="16"/>
          <w:lang w:val="en-GB"/>
        </w:rPr>
        <w:t xml:space="preserve"> instruction card </w:t>
      </w:r>
      <w:r w:rsidR="00FF12D5">
        <w:rPr>
          <w:rFonts w:ascii="Arial" w:hAnsi="Arial"/>
          <w:sz w:val="16"/>
          <w:lang w:val="en-GB"/>
        </w:rPr>
        <w:t>confirmed</w:t>
      </w:r>
      <w:r>
        <w:rPr>
          <w:rFonts w:ascii="Arial" w:hAnsi="Arial"/>
          <w:sz w:val="16"/>
          <w:lang w:val="en-GB"/>
        </w:rPr>
        <w:t>.</w:t>
      </w:r>
    </w:p>
    <w:p w:rsidR="005B22CA" w:rsidRDefault="005B22CA" w:rsidP="005B22CA">
      <w:pPr>
        <w:rPr>
          <w:rFonts w:ascii="Arial" w:hAnsi="Arial"/>
          <w:sz w:val="16"/>
          <w:lang w:val="en-GB"/>
        </w:rPr>
      </w:pPr>
      <w:r>
        <w:rPr>
          <w:rFonts w:ascii="Arial" w:hAnsi="Arial"/>
          <w:sz w:val="16"/>
          <w:lang w:val="en-GB"/>
        </w:rPr>
        <w:t>340-</w:t>
      </w:r>
      <w:r>
        <w:rPr>
          <w:rFonts w:ascii="Arial" w:hAnsi="Arial"/>
          <w:sz w:val="16"/>
          <w:lang w:val="en-GB"/>
        </w:rPr>
        <w:t>3</w:t>
      </w:r>
      <w:bookmarkStart w:id="0" w:name="_GoBack"/>
      <w:bookmarkEnd w:id="0"/>
      <w:r>
        <w:rPr>
          <w:rFonts w:ascii="Arial" w:hAnsi="Arial"/>
          <w:sz w:val="16"/>
          <w:lang w:val="en-GB"/>
        </w:rPr>
        <w:t xml:space="preserve"> instruction card confirmed.</w:t>
      </w:r>
    </w:p>
    <w:p w:rsidR="00961BE1" w:rsidRPr="00961BE1" w:rsidRDefault="00961BE1" w:rsidP="00961BE1">
      <w:pPr>
        <w:rPr>
          <w:rFonts w:ascii="Arial" w:hAnsi="Arial"/>
          <w:sz w:val="16"/>
          <w:lang w:val="en-GB"/>
        </w:rPr>
      </w:pPr>
      <w:r w:rsidRPr="00961BE1">
        <w:rPr>
          <w:rFonts w:ascii="Arial" w:hAnsi="Arial"/>
          <w:sz w:val="16"/>
          <w:lang w:val="en-GB"/>
        </w:rPr>
        <w:t>If you have any other information about these cards, please send a readable picture or scan to me.</w:t>
      </w:r>
    </w:p>
    <w:p w:rsidR="00961BE1" w:rsidRPr="00961BE1" w:rsidRDefault="00961BE1" w:rsidP="00961BE1">
      <w:pPr>
        <w:rPr>
          <w:rFonts w:ascii="Arial" w:hAnsi="Arial"/>
          <w:sz w:val="16"/>
          <w:lang w:val="en-GB"/>
        </w:rPr>
      </w:pPr>
    </w:p>
    <w:p w:rsidR="00961BE1" w:rsidRPr="00961BE1" w:rsidRDefault="00961BE1" w:rsidP="00961BE1">
      <w:pPr>
        <w:rPr>
          <w:rFonts w:ascii="Arial" w:hAnsi="Arial"/>
          <w:sz w:val="16"/>
          <w:lang w:val="en-GB"/>
        </w:rPr>
      </w:pPr>
      <w:r w:rsidRPr="00961BE1">
        <w:rPr>
          <w:rFonts w:ascii="Arial" w:hAnsi="Arial"/>
          <w:sz w:val="16"/>
          <w:lang w:val="en-GB"/>
        </w:rPr>
        <w:t>Enjoy and have fun,</w:t>
      </w:r>
    </w:p>
    <w:p w:rsidR="00961BE1" w:rsidRPr="00961BE1" w:rsidRDefault="00961BE1" w:rsidP="00961BE1">
      <w:pPr>
        <w:rPr>
          <w:rFonts w:ascii="Arial" w:hAnsi="Arial"/>
          <w:sz w:val="16"/>
          <w:lang w:val="en-GB"/>
        </w:rPr>
      </w:pPr>
      <w:r w:rsidRPr="00961BE1">
        <w:rPr>
          <w:rFonts w:ascii="Arial" w:hAnsi="Arial"/>
          <w:sz w:val="16"/>
          <w:lang w:val="en-GB"/>
        </w:rPr>
        <w:t>Peter</w:t>
      </w:r>
    </w:p>
    <w:p w:rsidR="00961BE1" w:rsidRPr="00961BE1" w:rsidRDefault="005B22CA" w:rsidP="00961BE1">
      <w:pPr>
        <w:rPr>
          <w:rFonts w:ascii="Arial" w:hAnsi="Arial"/>
          <w:sz w:val="16"/>
          <w:lang w:val="en-GB"/>
        </w:rPr>
      </w:pPr>
      <w:hyperlink r:id="rId6" w:history="1">
        <w:r w:rsidR="00961BE1" w:rsidRPr="00961BE1">
          <w:rPr>
            <w:rStyle w:val="Hyperlink"/>
            <w:rFonts w:ascii="Arial" w:hAnsi="Arial"/>
            <w:sz w:val="16"/>
            <w:lang w:val="en-GB"/>
          </w:rPr>
          <w:t>www.inkochnito.nl</w:t>
        </w:r>
      </w:hyperlink>
    </w:p>
    <w:p w:rsidR="00961BE1" w:rsidRPr="00961BE1" w:rsidRDefault="00961BE1" w:rsidP="00961BE1">
      <w:pPr>
        <w:rPr>
          <w:rFonts w:ascii="Arial" w:hAnsi="Arial"/>
          <w:sz w:val="16"/>
          <w:lang w:val="en-GB"/>
        </w:rPr>
      </w:pPr>
      <w:r w:rsidRPr="00961BE1">
        <w:rPr>
          <w:rFonts w:ascii="Arial" w:hAnsi="Arial"/>
          <w:sz w:val="16"/>
          <w:lang w:val="en-GB"/>
        </w:rPr>
        <w:t>If you like my work, please send me a donation via PayPal.</w:t>
      </w:r>
    </w:p>
    <w:p w:rsidR="00037BD0" w:rsidRPr="00961BE1" w:rsidRDefault="00037BD0">
      <w:pPr>
        <w:rPr>
          <w:rFonts w:ascii="Arial" w:hAnsi="Arial"/>
          <w:sz w:val="16"/>
          <w:lang w:val="en-GB"/>
        </w:rPr>
      </w:pPr>
    </w:p>
    <w:sectPr w:rsidR="00037BD0" w:rsidRPr="00961BE1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6C0E3D8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5964E5E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8C24E7A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6802A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B24794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30DCC1E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2D78B98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6FFA53D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DEF02E2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6FC0965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CFB617C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B34C079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96E072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5303D2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6E484A9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25665A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6B6115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642C883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oNotTrackMoves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6BB6"/>
    <w:rsid w:val="00037BD0"/>
    <w:rsid w:val="005B22CA"/>
    <w:rsid w:val="005F0B9F"/>
    <w:rsid w:val="006C48AE"/>
    <w:rsid w:val="00961BE1"/>
    <w:rsid w:val="00A76188"/>
    <w:rsid w:val="00C86BB6"/>
    <w:rsid w:val="00E20E4B"/>
    <w:rsid w:val="00EF0530"/>
    <w:rsid w:val="00FA6433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semiHidden/>
    <w:rPr>
      <w:color w:val="800080"/>
      <w:u w:val="single"/>
    </w:rPr>
  </w:style>
  <w:style w:type="character" w:customStyle="1" w:styleId="Kop9Char">
    <w:name w:val="Kop 9 Char"/>
    <w:link w:val="Kop9"/>
    <w:rsid w:val="00FF12D5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FF12D5"/>
    <w:rPr>
      <w:rFonts w:ascii="Arial" w:hAnsi="Arial" w:cs="Arial"/>
      <w:b/>
      <w:bCs/>
      <w:sz w:val="32"/>
      <w:szCs w:val="24"/>
    </w:rPr>
  </w:style>
  <w:style w:type="character" w:customStyle="1" w:styleId="Kop2Char">
    <w:name w:val="Kop 2 Char"/>
    <w:link w:val="Kop2"/>
    <w:rsid w:val="00E20E4B"/>
    <w:rPr>
      <w:i/>
      <w:sz w:val="5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84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Smarty</vt:lpstr>
      <vt:lpstr>Williams Suspense</vt:lpstr>
    </vt:vector>
  </TitlesOfParts>
  <Company>www.inkochnito.nl</Company>
  <LinksUpToDate>false</LinksUpToDate>
  <CharactersWithSpaces>551</CharactersWithSpaces>
  <SharedDoc>false</SharedDoc>
  <HLinks>
    <vt:vector size="12" baseType="variant">
      <vt:variant>
        <vt:i4>5636102</vt:i4>
      </vt:variant>
      <vt:variant>
        <vt:i4>3</vt:i4>
      </vt:variant>
      <vt:variant>
        <vt:i4>0</vt:i4>
      </vt:variant>
      <vt:variant>
        <vt:i4>5</vt:i4>
      </vt:variant>
      <vt:variant>
        <vt:lpwstr>http://www.alamogameshop.com/</vt:lpwstr>
      </vt:variant>
      <vt:variant>
        <vt:lpwstr/>
      </vt:variant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Smarty</dc:title>
  <dc:subject>score and instruction cards</dc:subject>
  <dc:creator>Inkochnito</dc:creator>
  <cp:keywords>www.inkochnito.nl</cp:keywords>
  <cp:lastModifiedBy>Inkochnito</cp:lastModifiedBy>
  <cp:revision>4</cp:revision>
  <cp:lastPrinted>2015-10-28T19:27:00Z</cp:lastPrinted>
  <dcterms:created xsi:type="dcterms:W3CDTF">2014-02-10T15:09:00Z</dcterms:created>
  <dcterms:modified xsi:type="dcterms:W3CDTF">2015-10-28T19:27:00Z</dcterms:modified>
</cp:coreProperties>
</file>